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A30C2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DE7F98">
        <w:rPr>
          <w:b/>
        </w:rPr>
        <w:t>Tereza Tomanová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24317E">
        <w:t>pro odbornou praxi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DE7F98">
        <w:rPr>
          <w:b/>
        </w:rPr>
        <w:t>Srovnání literárních verzí druhé světové války v současném románu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2020/21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24317E">
        <w:t xml:space="preserve">Mgr. Olga Roebuck, Ph.D., </w:t>
      </w:r>
      <w:proofErr w:type="spellStart"/>
      <w:r w:rsidR="0024317E">
        <w:t>M.Litt</w:t>
      </w:r>
      <w:proofErr w:type="spellEnd"/>
      <w:r w:rsidR="0024317E">
        <w:t>.</w:t>
      </w:r>
    </w:p>
    <w:p w:rsidR="00BE7699" w:rsidRPr="0024317E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317E">
        <w:t xml:space="preserve">Mgr. </w:t>
      </w:r>
      <w:r w:rsidR="00DE7F98">
        <w:t xml:space="preserve">Michal </w:t>
      </w:r>
      <w:proofErr w:type="spellStart"/>
      <w:r w:rsidR="00DE7F98">
        <w:t>Kleprlík</w:t>
      </w:r>
      <w:proofErr w:type="spellEnd"/>
      <w:r w:rsidR="00DE7F98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26B1A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4006B" w:rsidP="008A15CF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26B1A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26B1A" w:rsidP="00FA23BB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26B1A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26B1A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0D1B2C" w:rsidRDefault="00DE7F98" w:rsidP="00BA705A">
      <w:pPr>
        <w:pStyle w:val="Default"/>
        <w:jc w:val="both"/>
      </w:pPr>
      <w:r>
        <w:t>Bakalářská práce Terezy Tomanové</w:t>
      </w:r>
      <w:r w:rsidR="00A42BCF">
        <w:t xml:space="preserve"> zkoumá současný obraz 2. světové války ve dvou zvolených románech, jeden byl napsaný krátce po válce, druhý s odstupem šedesáti let. Text vychází ze stručnější, ale dost různorodé bibliografie.</w:t>
      </w:r>
      <w:r w:rsidR="0094006B">
        <w:t xml:space="preserve"> Bohužel jsou zde zdroje, jako bbc.c</w:t>
      </w:r>
      <w:r w:rsidR="00826B1A">
        <w:t>o.uk/</w:t>
      </w:r>
      <w:proofErr w:type="spellStart"/>
      <w:r w:rsidR="00826B1A">
        <w:t>teach</w:t>
      </w:r>
      <w:proofErr w:type="spellEnd"/>
      <w:r w:rsidR="00826B1A">
        <w:t xml:space="preserve">, </w:t>
      </w:r>
      <w:r w:rsidR="0094006B">
        <w:t xml:space="preserve">jejichž akademická kvalita či vhodnost pro bakalářskou práci je opravdu diskutabilní. </w:t>
      </w:r>
      <w:r w:rsidR="00826B1A">
        <w:t xml:space="preserve">Pokud jde o zdroj </w:t>
      </w:r>
      <w:r w:rsidR="00826B1A" w:rsidRPr="00826B1A">
        <w:t>Josef Soukal et al., Literatura pro 4. ročník středních odborných škol (SPN, Praha 2005)</w:t>
      </w:r>
      <w:r w:rsidR="00826B1A">
        <w:t xml:space="preserve">, je pro bakalářskou práci na vysoké škole naprosto nevhodný. </w:t>
      </w:r>
      <w:r w:rsidR="0094006B">
        <w:t>Č</w:t>
      </w:r>
      <w:r w:rsidR="00A42BCF">
        <w:t xml:space="preserve">lenění </w:t>
      </w:r>
      <w:r w:rsidR="0094006B">
        <w:t xml:space="preserve">textu </w:t>
      </w:r>
      <w:r w:rsidR="00A42BCF">
        <w:t>sice logicky postupuje od obecnějších témat ke konkrétní analýze, ale nechápu, proč je třeba ho drobit do 1-2 stránkových podkapitol. Díky tomu pak text působí roztříštěně a povrchně.</w:t>
      </w:r>
      <w:r w:rsidR="00275EDA">
        <w:t xml:space="preserve"> </w:t>
      </w:r>
      <w:r w:rsidR="00A42BCF">
        <w:t>Úvod je poněkud stručný, kromě jasně stanovené teze obsahuje pouze shrnutí a výčet jednotlivých kapitol.</w:t>
      </w:r>
      <w:r w:rsidR="0094006B">
        <w:t xml:space="preserve"> Studentka v začátku práce bohužel nepříliš vhodně pracuje se sekundárními zdroji, protože u referencí označuje pouze jejich konec, takže celá první kapitola vypadá jako čistá kompilace bez jediného kousku vlastního textu. </w:t>
      </w:r>
      <w:r w:rsidR="00BA705A">
        <w:t>Např. „</w:t>
      </w:r>
      <w:proofErr w:type="spellStart"/>
      <w:r w:rsidR="00BA705A" w:rsidRPr="00BA705A">
        <w:rPr>
          <w:i/>
          <w:sz w:val="23"/>
          <w:szCs w:val="23"/>
        </w:rPr>
        <w:t>One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of</w:t>
      </w:r>
      <w:proofErr w:type="spellEnd"/>
      <w:r w:rsidR="00BA705A" w:rsidRPr="00BA705A">
        <w:rPr>
          <w:i/>
          <w:sz w:val="23"/>
          <w:szCs w:val="23"/>
        </w:rPr>
        <w:t xml:space="preserve"> many </w:t>
      </w:r>
      <w:proofErr w:type="spellStart"/>
      <w:r w:rsidR="00BA705A" w:rsidRPr="00BA705A">
        <w:rPr>
          <w:i/>
          <w:sz w:val="23"/>
          <w:szCs w:val="23"/>
        </w:rPr>
        <w:t>reasons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why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Germany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started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Second </w:t>
      </w:r>
      <w:proofErr w:type="spellStart"/>
      <w:r w:rsidR="00BA705A" w:rsidRPr="00BA705A">
        <w:rPr>
          <w:i/>
          <w:sz w:val="23"/>
          <w:szCs w:val="23"/>
        </w:rPr>
        <w:t>World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War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was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because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Germans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felt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damaged</w:t>
      </w:r>
      <w:proofErr w:type="spellEnd"/>
      <w:r w:rsidR="00BA705A" w:rsidRPr="00BA705A">
        <w:rPr>
          <w:i/>
          <w:sz w:val="23"/>
          <w:szCs w:val="23"/>
        </w:rPr>
        <w:t xml:space="preserve"> by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Treaty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of</w:t>
      </w:r>
      <w:proofErr w:type="spellEnd"/>
      <w:r w:rsidR="00BA705A" w:rsidRPr="00BA705A">
        <w:rPr>
          <w:i/>
          <w:sz w:val="23"/>
          <w:szCs w:val="23"/>
        </w:rPr>
        <w:t xml:space="preserve"> Versailles. </w:t>
      </w:r>
      <w:proofErr w:type="spellStart"/>
      <w:r w:rsidR="00BA705A" w:rsidRPr="00BA705A">
        <w:rPr>
          <w:i/>
          <w:sz w:val="23"/>
          <w:szCs w:val="23"/>
        </w:rPr>
        <w:t>Germany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was</w:t>
      </w:r>
      <w:proofErr w:type="spellEnd"/>
      <w:r w:rsidR="00BA705A" w:rsidRPr="00BA705A">
        <w:rPr>
          <w:i/>
          <w:sz w:val="23"/>
          <w:szCs w:val="23"/>
        </w:rPr>
        <w:t xml:space="preserve"> a </w:t>
      </w:r>
      <w:proofErr w:type="spellStart"/>
      <w:r w:rsidR="00BA705A" w:rsidRPr="00BA705A">
        <w:rPr>
          <w:i/>
          <w:sz w:val="23"/>
          <w:szCs w:val="23"/>
        </w:rPr>
        <w:t>Prussian</w:t>
      </w:r>
      <w:proofErr w:type="spellEnd"/>
      <w:r w:rsidR="00BA705A" w:rsidRPr="00BA705A">
        <w:rPr>
          <w:i/>
          <w:sz w:val="23"/>
          <w:szCs w:val="23"/>
        </w:rPr>
        <w:t xml:space="preserve"> Empire </w:t>
      </w:r>
      <w:proofErr w:type="spellStart"/>
      <w:r w:rsidR="00BA705A" w:rsidRPr="00BA705A">
        <w:rPr>
          <w:i/>
          <w:sz w:val="23"/>
          <w:szCs w:val="23"/>
        </w:rPr>
        <w:t>before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first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war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caused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it</w:t>
      </w:r>
      <w:proofErr w:type="spellEnd"/>
      <w:r w:rsidR="00BA705A" w:rsidRPr="00BA705A">
        <w:rPr>
          <w:i/>
          <w:sz w:val="23"/>
          <w:szCs w:val="23"/>
        </w:rPr>
        <w:t xml:space="preserve"> to end and a </w:t>
      </w:r>
      <w:proofErr w:type="spellStart"/>
      <w:r w:rsidR="00BA705A" w:rsidRPr="00BA705A">
        <w:rPr>
          <w:i/>
          <w:sz w:val="23"/>
          <w:szCs w:val="23"/>
        </w:rPr>
        <w:t>republic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was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created</w:t>
      </w:r>
      <w:proofErr w:type="spellEnd"/>
      <w:r w:rsidR="00BA705A" w:rsidRPr="00BA705A">
        <w:rPr>
          <w:i/>
          <w:sz w:val="23"/>
          <w:szCs w:val="23"/>
        </w:rPr>
        <w:t xml:space="preserve">. </w:t>
      </w:r>
      <w:proofErr w:type="spellStart"/>
      <w:r w:rsidR="00BA705A" w:rsidRPr="00BA705A">
        <w:rPr>
          <w:i/>
          <w:sz w:val="23"/>
          <w:szCs w:val="23"/>
        </w:rPr>
        <w:t>Weimar</w:t>
      </w:r>
      <w:proofErr w:type="spellEnd"/>
      <w:r w:rsidR="00BA705A" w:rsidRPr="00BA705A">
        <w:rPr>
          <w:i/>
          <w:sz w:val="23"/>
          <w:szCs w:val="23"/>
        </w:rPr>
        <w:t xml:space="preserve"> Republic </w:t>
      </w:r>
      <w:proofErr w:type="spellStart"/>
      <w:r w:rsidR="00BA705A" w:rsidRPr="00BA705A">
        <w:rPr>
          <w:i/>
          <w:sz w:val="23"/>
          <w:szCs w:val="23"/>
        </w:rPr>
        <w:t>did</w:t>
      </w:r>
      <w:proofErr w:type="spellEnd"/>
      <w:r w:rsidR="00BA705A" w:rsidRPr="00BA705A">
        <w:rPr>
          <w:i/>
          <w:sz w:val="23"/>
          <w:szCs w:val="23"/>
        </w:rPr>
        <w:t xml:space="preserve"> not last </w:t>
      </w:r>
      <w:proofErr w:type="spellStart"/>
      <w:r w:rsidR="00BA705A" w:rsidRPr="00BA705A">
        <w:rPr>
          <w:i/>
          <w:sz w:val="23"/>
          <w:szCs w:val="23"/>
        </w:rPr>
        <w:t>for</w:t>
      </w:r>
      <w:proofErr w:type="spellEnd"/>
      <w:r w:rsidR="00BA705A" w:rsidRPr="00BA705A">
        <w:rPr>
          <w:i/>
          <w:sz w:val="23"/>
          <w:szCs w:val="23"/>
        </w:rPr>
        <w:t xml:space="preserve"> long </w:t>
      </w:r>
      <w:proofErr w:type="spellStart"/>
      <w:r w:rsidR="00BA705A" w:rsidRPr="00BA705A">
        <w:rPr>
          <w:i/>
          <w:sz w:val="23"/>
          <w:szCs w:val="23"/>
        </w:rPr>
        <w:t>because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political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instability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of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republic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was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unbearable</w:t>
      </w:r>
      <w:proofErr w:type="spellEnd"/>
      <w:r w:rsidR="00BA705A" w:rsidRPr="00BA705A">
        <w:rPr>
          <w:i/>
          <w:sz w:val="23"/>
          <w:szCs w:val="23"/>
        </w:rPr>
        <w:t xml:space="preserve"> and many </w:t>
      </w:r>
      <w:proofErr w:type="spellStart"/>
      <w:r w:rsidR="00BA705A" w:rsidRPr="00BA705A">
        <w:rPr>
          <w:i/>
          <w:sz w:val="23"/>
          <w:szCs w:val="23"/>
        </w:rPr>
        <w:t>politicians</w:t>
      </w:r>
      <w:proofErr w:type="spellEnd"/>
      <w:r w:rsidR="00BA705A" w:rsidRPr="00BA705A">
        <w:rPr>
          <w:i/>
          <w:sz w:val="23"/>
          <w:szCs w:val="23"/>
        </w:rPr>
        <w:t xml:space="preserve"> and public </w:t>
      </w:r>
      <w:proofErr w:type="spellStart"/>
      <w:r w:rsidR="00BA705A" w:rsidRPr="00BA705A">
        <w:rPr>
          <w:i/>
          <w:sz w:val="23"/>
          <w:szCs w:val="23"/>
        </w:rPr>
        <w:t>figures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at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that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time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were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drawing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attention</w:t>
      </w:r>
      <w:proofErr w:type="spellEnd"/>
      <w:r w:rsidR="00BA705A" w:rsidRPr="00BA705A">
        <w:rPr>
          <w:i/>
          <w:sz w:val="23"/>
          <w:szCs w:val="23"/>
        </w:rPr>
        <w:t xml:space="preserve"> to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fact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that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Germany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needs</w:t>
      </w:r>
      <w:proofErr w:type="spellEnd"/>
      <w:r w:rsidR="00BA705A" w:rsidRPr="00BA705A">
        <w:rPr>
          <w:i/>
          <w:sz w:val="23"/>
          <w:szCs w:val="23"/>
        </w:rPr>
        <w:t xml:space="preserve"> to </w:t>
      </w:r>
      <w:proofErr w:type="spellStart"/>
      <w:r w:rsidR="00BA705A" w:rsidRPr="00BA705A">
        <w:rPr>
          <w:i/>
          <w:sz w:val="23"/>
          <w:szCs w:val="23"/>
        </w:rPr>
        <w:t>be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strong</w:t>
      </w:r>
      <w:proofErr w:type="spellEnd"/>
      <w:r w:rsidR="00BA705A" w:rsidRPr="00BA705A">
        <w:rPr>
          <w:i/>
          <w:sz w:val="23"/>
          <w:szCs w:val="23"/>
        </w:rPr>
        <w:t xml:space="preserve"> and </w:t>
      </w:r>
      <w:proofErr w:type="spellStart"/>
      <w:r w:rsidR="00BA705A" w:rsidRPr="00BA705A">
        <w:rPr>
          <w:i/>
          <w:sz w:val="23"/>
          <w:szCs w:val="23"/>
        </w:rPr>
        <w:t>great</w:t>
      </w:r>
      <w:proofErr w:type="spellEnd"/>
      <w:r w:rsidR="00BA705A" w:rsidRPr="00BA705A">
        <w:rPr>
          <w:i/>
          <w:sz w:val="23"/>
          <w:szCs w:val="23"/>
        </w:rPr>
        <w:t xml:space="preserve"> as </w:t>
      </w:r>
      <w:proofErr w:type="spellStart"/>
      <w:r w:rsidR="00BA705A" w:rsidRPr="00BA705A">
        <w:rPr>
          <w:i/>
          <w:sz w:val="23"/>
          <w:szCs w:val="23"/>
        </w:rPr>
        <w:t>it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was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before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first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proofErr w:type="gramStart"/>
      <w:r w:rsidR="00BA705A" w:rsidRPr="00BA705A">
        <w:rPr>
          <w:i/>
          <w:sz w:val="23"/>
          <w:szCs w:val="23"/>
        </w:rPr>
        <w:t>war</w:t>
      </w:r>
      <w:proofErr w:type="spellEnd"/>
      <w:r w:rsidR="00BA705A" w:rsidRPr="00BA705A">
        <w:rPr>
          <w:i/>
          <w:sz w:val="23"/>
          <w:szCs w:val="23"/>
        </w:rPr>
        <w:t>, e. g.</w:t>
      </w:r>
      <w:proofErr w:type="gramEnd"/>
      <w:r w:rsidR="00BA705A" w:rsidRPr="00BA705A">
        <w:rPr>
          <w:i/>
          <w:sz w:val="23"/>
          <w:szCs w:val="23"/>
        </w:rPr>
        <w:t xml:space="preserve"> Adolf Hitler.</w:t>
      </w:r>
      <w:r w:rsid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Weimar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republic</w:t>
      </w:r>
      <w:proofErr w:type="spellEnd"/>
      <w:r w:rsidR="00BA705A" w:rsidRPr="00BA705A">
        <w:rPr>
          <w:i/>
          <w:sz w:val="23"/>
          <w:szCs w:val="23"/>
        </w:rPr>
        <w:t xml:space="preserve"> had a </w:t>
      </w:r>
      <w:proofErr w:type="spellStart"/>
      <w:r w:rsidR="00BA705A" w:rsidRPr="00BA705A">
        <w:rPr>
          <w:i/>
          <w:sz w:val="23"/>
          <w:szCs w:val="23"/>
        </w:rPr>
        <w:t>strong</w:t>
      </w:r>
      <w:proofErr w:type="spellEnd"/>
      <w:r w:rsidR="00BA705A" w:rsidRPr="00BA705A">
        <w:rPr>
          <w:i/>
          <w:sz w:val="23"/>
          <w:szCs w:val="23"/>
        </w:rPr>
        <w:t xml:space="preserve"> far-</w:t>
      </w:r>
      <w:proofErr w:type="spellStart"/>
      <w:r w:rsidR="00BA705A" w:rsidRPr="00BA705A">
        <w:rPr>
          <w:i/>
          <w:sz w:val="23"/>
          <w:szCs w:val="23"/>
        </w:rPr>
        <w:t>right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political</w:t>
      </w:r>
      <w:proofErr w:type="spellEnd"/>
      <w:r w:rsidR="00BA705A" w:rsidRPr="00BA705A">
        <w:rPr>
          <w:i/>
          <w:sz w:val="23"/>
          <w:szCs w:val="23"/>
        </w:rPr>
        <w:t xml:space="preserve"> party </w:t>
      </w:r>
      <w:proofErr w:type="spellStart"/>
      <w:r w:rsidR="00BA705A" w:rsidRPr="00BA705A">
        <w:rPr>
          <w:i/>
          <w:sz w:val="23"/>
          <w:szCs w:val="23"/>
        </w:rPr>
        <w:t>called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German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National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People’s</w:t>
      </w:r>
      <w:proofErr w:type="spellEnd"/>
      <w:r w:rsidR="00BA705A" w:rsidRPr="00BA705A">
        <w:rPr>
          <w:i/>
          <w:sz w:val="23"/>
          <w:szCs w:val="23"/>
        </w:rPr>
        <w:t xml:space="preserve"> Party </w:t>
      </w:r>
      <w:proofErr w:type="spellStart"/>
      <w:r w:rsidR="00BA705A" w:rsidRPr="00BA705A">
        <w:rPr>
          <w:i/>
          <w:sz w:val="23"/>
          <w:szCs w:val="23"/>
        </w:rPr>
        <w:t>known</w:t>
      </w:r>
      <w:proofErr w:type="spellEnd"/>
      <w:r w:rsidR="00BA705A" w:rsidRPr="00BA705A">
        <w:rPr>
          <w:i/>
          <w:sz w:val="23"/>
          <w:szCs w:val="23"/>
        </w:rPr>
        <w:t xml:space="preserve"> as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DNVP.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party </w:t>
      </w:r>
      <w:proofErr w:type="spellStart"/>
      <w:r w:rsidR="00BA705A" w:rsidRPr="00BA705A">
        <w:rPr>
          <w:i/>
          <w:sz w:val="23"/>
          <w:szCs w:val="23"/>
        </w:rPr>
        <w:t>consisted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of</w:t>
      </w:r>
      <w:proofErr w:type="spellEnd"/>
      <w:r w:rsidR="00BA705A" w:rsidRPr="00BA705A">
        <w:rPr>
          <w:i/>
          <w:sz w:val="23"/>
          <w:szCs w:val="23"/>
        </w:rPr>
        <w:t xml:space="preserve"> Anti-</w:t>
      </w:r>
      <w:proofErr w:type="spellStart"/>
      <w:r w:rsidR="00BA705A" w:rsidRPr="00BA705A">
        <w:rPr>
          <w:i/>
          <w:sz w:val="23"/>
          <w:szCs w:val="23"/>
        </w:rPr>
        <w:t>Semites</w:t>
      </w:r>
      <w:proofErr w:type="spellEnd"/>
      <w:r w:rsidR="00BA705A" w:rsidRPr="00BA705A">
        <w:rPr>
          <w:i/>
          <w:sz w:val="23"/>
          <w:szCs w:val="23"/>
        </w:rPr>
        <w:t xml:space="preserve">, </w:t>
      </w:r>
      <w:proofErr w:type="spellStart"/>
      <w:r w:rsidR="00BA705A" w:rsidRPr="00BA705A">
        <w:rPr>
          <w:i/>
          <w:sz w:val="23"/>
          <w:szCs w:val="23"/>
        </w:rPr>
        <w:t>nationalists</w:t>
      </w:r>
      <w:proofErr w:type="spellEnd"/>
      <w:r w:rsidR="00BA705A" w:rsidRPr="00BA705A">
        <w:rPr>
          <w:i/>
          <w:sz w:val="23"/>
          <w:szCs w:val="23"/>
        </w:rPr>
        <w:t xml:space="preserve">, and </w:t>
      </w:r>
      <w:proofErr w:type="spellStart"/>
      <w:r w:rsidR="00BA705A" w:rsidRPr="00BA705A">
        <w:rPr>
          <w:i/>
          <w:sz w:val="23"/>
          <w:szCs w:val="23"/>
        </w:rPr>
        <w:t>monarchists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who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aimed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at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restoration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of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proofErr w:type="gram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German</w:t>
      </w:r>
      <w:proofErr w:type="spellEnd"/>
      <w:proofErr w:type="gramEnd"/>
      <w:r w:rsidR="00BA705A" w:rsidRPr="00BA705A">
        <w:rPr>
          <w:i/>
          <w:sz w:val="23"/>
          <w:szCs w:val="23"/>
        </w:rPr>
        <w:t xml:space="preserve"> monarchy. </w:t>
      </w:r>
      <w:proofErr w:type="spellStart"/>
      <w:r w:rsidR="00BA705A" w:rsidRPr="00BA705A">
        <w:rPr>
          <w:i/>
          <w:sz w:val="23"/>
          <w:szCs w:val="23"/>
        </w:rPr>
        <w:t>It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could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be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said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that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DNVP </w:t>
      </w:r>
      <w:proofErr w:type="spellStart"/>
      <w:r w:rsidR="00BA705A" w:rsidRPr="00BA705A">
        <w:rPr>
          <w:i/>
          <w:sz w:val="23"/>
          <w:szCs w:val="23"/>
        </w:rPr>
        <w:t>was</w:t>
      </w:r>
      <w:proofErr w:type="spellEnd"/>
      <w:r w:rsidR="00BA705A" w:rsidRPr="00BA705A">
        <w:rPr>
          <w:i/>
          <w:sz w:val="23"/>
          <w:szCs w:val="23"/>
        </w:rPr>
        <w:t xml:space="preserve"> a </w:t>
      </w:r>
      <w:proofErr w:type="spellStart"/>
      <w:r w:rsidR="00BA705A" w:rsidRPr="00BA705A">
        <w:rPr>
          <w:i/>
          <w:sz w:val="23"/>
          <w:szCs w:val="23"/>
        </w:rPr>
        <w:t>predecessor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of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Nazi</w:t>
      </w:r>
      <w:proofErr w:type="spellEnd"/>
      <w:r w:rsidR="00BA705A" w:rsidRPr="00BA705A">
        <w:rPr>
          <w:i/>
          <w:sz w:val="23"/>
          <w:szCs w:val="23"/>
        </w:rPr>
        <w:t xml:space="preserve"> Party, </w:t>
      </w:r>
      <w:proofErr w:type="spellStart"/>
      <w:r w:rsidR="00BA705A" w:rsidRPr="00BA705A">
        <w:rPr>
          <w:i/>
          <w:sz w:val="23"/>
          <w:szCs w:val="23"/>
        </w:rPr>
        <w:t>however</w:t>
      </w:r>
      <w:proofErr w:type="spellEnd"/>
      <w:r w:rsidR="00BA705A" w:rsidRPr="00BA705A">
        <w:rPr>
          <w:i/>
          <w:sz w:val="23"/>
          <w:szCs w:val="23"/>
        </w:rPr>
        <w:t xml:space="preserve">,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Nazis</w:t>
      </w:r>
      <w:proofErr w:type="spellEnd"/>
      <w:r w:rsidR="00BA705A" w:rsidRPr="00BA705A">
        <w:rPr>
          <w:i/>
          <w:sz w:val="23"/>
          <w:szCs w:val="23"/>
        </w:rPr>
        <w:t xml:space="preserve"> had a </w:t>
      </w:r>
      <w:proofErr w:type="spellStart"/>
      <w:r w:rsidR="00BA705A" w:rsidRPr="00BA705A">
        <w:rPr>
          <w:i/>
          <w:sz w:val="23"/>
          <w:szCs w:val="23"/>
        </w:rPr>
        <w:t>slightly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different</w:t>
      </w:r>
      <w:proofErr w:type="spellEnd"/>
      <w:r w:rsidR="00BA705A" w:rsidRPr="00BA705A">
        <w:rPr>
          <w:i/>
          <w:sz w:val="23"/>
          <w:szCs w:val="23"/>
        </w:rPr>
        <w:t xml:space="preserve"> and more </w:t>
      </w:r>
      <w:proofErr w:type="spellStart"/>
      <w:r w:rsidR="00BA705A" w:rsidRPr="00BA705A">
        <w:rPr>
          <w:i/>
          <w:sz w:val="23"/>
          <w:szCs w:val="23"/>
        </w:rPr>
        <w:t>radical</w:t>
      </w:r>
      <w:proofErr w:type="spellEnd"/>
      <w:r w:rsidR="00BA705A" w:rsidRPr="00BA705A">
        <w:rPr>
          <w:i/>
          <w:sz w:val="23"/>
          <w:szCs w:val="23"/>
        </w:rPr>
        <w:t xml:space="preserve"> vision </w:t>
      </w:r>
      <w:proofErr w:type="spellStart"/>
      <w:r w:rsidR="00BA705A" w:rsidRPr="00BA705A">
        <w:rPr>
          <w:i/>
          <w:sz w:val="23"/>
          <w:szCs w:val="23"/>
        </w:rPr>
        <w:t>of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Germany’s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future</w:t>
      </w:r>
      <w:proofErr w:type="spellEnd"/>
      <w:r w:rsidR="00BA705A" w:rsidRPr="00BA705A">
        <w:rPr>
          <w:i/>
          <w:sz w:val="23"/>
          <w:szCs w:val="23"/>
        </w:rPr>
        <w:t xml:space="preserve">.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fragile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political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situation</w:t>
      </w:r>
      <w:proofErr w:type="spellEnd"/>
      <w:r w:rsidR="00BA705A" w:rsidRPr="00BA705A">
        <w:rPr>
          <w:i/>
          <w:sz w:val="23"/>
          <w:szCs w:val="23"/>
        </w:rPr>
        <w:t xml:space="preserve"> had to </w:t>
      </w:r>
      <w:proofErr w:type="spellStart"/>
      <w:r w:rsidR="00BA705A" w:rsidRPr="00BA705A">
        <w:rPr>
          <w:i/>
          <w:sz w:val="23"/>
          <w:szCs w:val="23"/>
        </w:rPr>
        <w:t>be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fixed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therefore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Germany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needed</w:t>
      </w:r>
      <w:proofErr w:type="spellEnd"/>
      <w:r w:rsidR="00BA705A" w:rsidRPr="00BA705A">
        <w:rPr>
          <w:i/>
          <w:sz w:val="23"/>
          <w:szCs w:val="23"/>
        </w:rPr>
        <w:t xml:space="preserve"> a </w:t>
      </w:r>
      <w:proofErr w:type="spellStart"/>
      <w:r w:rsidR="00BA705A" w:rsidRPr="00BA705A">
        <w:rPr>
          <w:i/>
          <w:sz w:val="23"/>
          <w:szCs w:val="23"/>
        </w:rPr>
        <w:t>strong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figure</w:t>
      </w:r>
      <w:proofErr w:type="spellEnd"/>
      <w:r w:rsidR="00BA705A" w:rsidRPr="00BA705A">
        <w:rPr>
          <w:i/>
          <w:sz w:val="23"/>
          <w:szCs w:val="23"/>
        </w:rPr>
        <w:t xml:space="preserve"> to </w:t>
      </w:r>
      <w:proofErr w:type="spellStart"/>
      <w:r w:rsidR="00BA705A" w:rsidRPr="00BA705A">
        <w:rPr>
          <w:i/>
          <w:sz w:val="23"/>
          <w:szCs w:val="23"/>
        </w:rPr>
        <w:t>lead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its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nation</w:t>
      </w:r>
      <w:proofErr w:type="spellEnd"/>
      <w:r w:rsidR="00BA705A" w:rsidRPr="00BA705A">
        <w:rPr>
          <w:i/>
          <w:sz w:val="23"/>
          <w:szCs w:val="23"/>
        </w:rPr>
        <w:t xml:space="preserve"> and make </w:t>
      </w:r>
      <w:proofErr w:type="spellStart"/>
      <w:r w:rsidR="00BA705A" w:rsidRPr="00BA705A">
        <w:rPr>
          <w:i/>
          <w:sz w:val="23"/>
          <w:szCs w:val="23"/>
        </w:rPr>
        <w:t>Germany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one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of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most </w:t>
      </w:r>
      <w:proofErr w:type="spellStart"/>
      <w:r w:rsidR="00BA705A" w:rsidRPr="00BA705A">
        <w:rPr>
          <w:i/>
          <w:sz w:val="23"/>
          <w:szCs w:val="23"/>
        </w:rPr>
        <w:t>powerful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countries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again</w:t>
      </w:r>
      <w:proofErr w:type="spellEnd"/>
      <w:r w:rsidR="00BA705A" w:rsidRPr="00BA705A">
        <w:rPr>
          <w:i/>
          <w:sz w:val="23"/>
          <w:szCs w:val="23"/>
        </w:rPr>
        <w:t xml:space="preserve">. As </w:t>
      </w:r>
      <w:proofErr w:type="spellStart"/>
      <w:r w:rsidR="00BA705A" w:rsidRPr="00BA705A">
        <w:rPr>
          <w:i/>
          <w:sz w:val="23"/>
          <w:szCs w:val="23"/>
        </w:rPr>
        <w:t>Hawes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mentions</w:t>
      </w:r>
      <w:proofErr w:type="spellEnd"/>
      <w:r w:rsidR="00BA705A" w:rsidRPr="00BA705A">
        <w:rPr>
          <w:i/>
          <w:sz w:val="23"/>
          <w:szCs w:val="23"/>
        </w:rPr>
        <w:t xml:space="preserve">, in </w:t>
      </w:r>
      <w:proofErr w:type="spellStart"/>
      <w:r w:rsidR="00BA705A" w:rsidRPr="00BA705A">
        <w:rPr>
          <w:i/>
          <w:sz w:val="23"/>
          <w:szCs w:val="23"/>
        </w:rPr>
        <w:t>Munich</w:t>
      </w:r>
      <w:proofErr w:type="spellEnd"/>
      <w:r w:rsidR="00BA705A" w:rsidRPr="00BA705A">
        <w:rPr>
          <w:i/>
          <w:sz w:val="23"/>
          <w:szCs w:val="23"/>
        </w:rPr>
        <w:t xml:space="preserve">, </w:t>
      </w:r>
      <w:proofErr w:type="spellStart"/>
      <w:r w:rsidR="00BA705A" w:rsidRPr="00BA705A">
        <w:rPr>
          <w:i/>
          <w:sz w:val="23"/>
          <w:szCs w:val="23"/>
        </w:rPr>
        <w:t>an</w:t>
      </w:r>
      <w:proofErr w:type="spellEnd"/>
      <w:r w:rsidR="00BA705A" w:rsidRPr="00BA705A">
        <w:rPr>
          <w:i/>
          <w:sz w:val="23"/>
          <w:szCs w:val="23"/>
        </w:rPr>
        <w:t xml:space="preserve"> ex-</w:t>
      </w:r>
      <w:proofErr w:type="spellStart"/>
      <w:r w:rsidR="00BA705A" w:rsidRPr="00BA705A">
        <w:rPr>
          <w:i/>
          <w:sz w:val="23"/>
          <w:szCs w:val="23"/>
        </w:rPr>
        <w:t>corporal</w:t>
      </w:r>
      <w:proofErr w:type="spellEnd"/>
      <w:r w:rsidR="00BA705A" w:rsidRPr="00BA705A">
        <w:rPr>
          <w:i/>
          <w:sz w:val="23"/>
          <w:szCs w:val="23"/>
        </w:rPr>
        <w:t xml:space="preserve">, Adolf Hitler </w:t>
      </w:r>
      <w:proofErr w:type="spellStart"/>
      <w:r w:rsidR="00BA705A" w:rsidRPr="00BA705A">
        <w:rPr>
          <w:i/>
          <w:sz w:val="23"/>
          <w:szCs w:val="23"/>
        </w:rPr>
        <w:t>who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was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chosen</w:t>
      </w:r>
      <w:proofErr w:type="spellEnd"/>
      <w:r w:rsidR="00BA705A" w:rsidRPr="00BA705A">
        <w:rPr>
          <w:i/>
          <w:sz w:val="23"/>
          <w:szCs w:val="23"/>
        </w:rPr>
        <w:t xml:space="preserve"> to go </w:t>
      </w:r>
      <w:proofErr w:type="spellStart"/>
      <w:r w:rsidR="00BA705A" w:rsidRPr="00BA705A">
        <w:rPr>
          <w:i/>
          <w:sz w:val="23"/>
          <w:szCs w:val="23"/>
        </w:rPr>
        <w:t>against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left-wing</w:t>
      </w:r>
      <w:proofErr w:type="spellEnd"/>
      <w:r w:rsidR="00BA705A" w:rsidRPr="00BA705A">
        <w:rPr>
          <w:i/>
          <w:sz w:val="23"/>
          <w:szCs w:val="23"/>
        </w:rPr>
        <w:t xml:space="preserve"> ex-</w:t>
      </w:r>
      <w:proofErr w:type="spellStart"/>
      <w:r w:rsidR="00BA705A" w:rsidRPr="00BA705A">
        <w:rPr>
          <w:i/>
          <w:sz w:val="23"/>
          <w:szCs w:val="23"/>
        </w:rPr>
        <w:t>comrades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found</w:t>
      </w:r>
      <w:proofErr w:type="spellEnd"/>
      <w:r w:rsidR="00BA705A" w:rsidRPr="00BA705A">
        <w:rPr>
          <w:i/>
          <w:sz w:val="23"/>
          <w:szCs w:val="23"/>
        </w:rPr>
        <w:t xml:space="preserve"> he had a </w:t>
      </w:r>
      <w:proofErr w:type="spellStart"/>
      <w:r w:rsidR="00BA705A" w:rsidRPr="00BA705A">
        <w:rPr>
          <w:i/>
          <w:sz w:val="23"/>
          <w:szCs w:val="23"/>
        </w:rPr>
        <w:t>gift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for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expressing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feelings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of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those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who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thought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that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new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order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betrayed</w:t>
      </w:r>
      <w:proofErr w:type="spellEnd"/>
      <w:r w:rsidR="00BA705A" w:rsidRPr="00BA705A">
        <w:rPr>
          <w:i/>
          <w:sz w:val="23"/>
          <w:szCs w:val="23"/>
        </w:rPr>
        <w:t xml:space="preserve"> </w:t>
      </w:r>
      <w:proofErr w:type="spellStart"/>
      <w:r w:rsidR="00BA705A" w:rsidRPr="00BA705A">
        <w:rPr>
          <w:i/>
          <w:sz w:val="23"/>
          <w:szCs w:val="23"/>
        </w:rPr>
        <w:t>them</w:t>
      </w:r>
      <w:proofErr w:type="spellEnd"/>
      <w:r w:rsidR="00BA705A">
        <w:rPr>
          <w:i/>
          <w:sz w:val="23"/>
          <w:szCs w:val="23"/>
        </w:rPr>
        <w:t>.“</w:t>
      </w:r>
      <w:r w:rsidR="00826B1A">
        <w:rPr>
          <w:sz w:val="23"/>
          <w:szCs w:val="23"/>
        </w:rPr>
        <w:t xml:space="preserve"> na str. 8 </w:t>
      </w:r>
      <w:r w:rsidR="00BA705A">
        <w:rPr>
          <w:sz w:val="23"/>
          <w:szCs w:val="23"/>
        </w:rPr>
        <w:t xml:space="preserve">je odkaz č. 12 a zároveň tvoří de facto jednu třetinu kapitoly 1.1.5. Hitler and </w:t>
      </w:r>
      <w:proofErr w:type="spellStart"/>
      <w:r w:rsidR="00BA705A">
        <w:rPr>
          <w:sz w:val="23"/>
          <w:szCs w:val="23"/>
        </w:rPr>
        <w:t>Germany</w:t>
      </w:r>
      <w:proofErr w:type="spellEnd"/>
      <w:r w:rsidR="00BA705A">
        <w:rPr>
          <w:sz w:val="23"/>
          <w:szCs w:val="23"/>
        </w:rPr>
        <w:t xml:space="preserve">! </w:t>
      </w:r>
      <w:r w:rsidR="00BA705A">
        <w:t xml:space="preserve">Jinde </w:t>
      </w:r>
      <w:r w:rsidR="00826B1A">
        <w:t xml:space="preserve">jsou </w:t>
      </w:r>
      <w:r w:rsidR="00BA705A">
        <w:t xml:space="preserve">reference </w:t>
      </w:r>
      <w:r w:rsidR="00826B1A">
        <w:t xml:space="preserve">naopak </w:t>
      </w:r>
      <w:r w:rsidR="0094006B">
        <w:t xml:space="preserve">sporadické a studentka s kritickými zdroji nepracuje příliš intenzivně. Volba informací, které jsou označeny jako reference, je také dost udivující: na str. 14 studentka uvede zdroj u obecně známé informace o tom, že Japonci zaútočili na </w:t>
      </w:r>
      <w:proofErr w:type="spellStart"/>
      <w:r w:rsidR="0094006B">
        <w:t>Pearl</w:t>
      </w:r>
      <w:proofErr w:type="spellEnd"/>
      <w:r w:rsidR="0094006B">
        <w:t xml:space="preserve"> </w:t>
      </w:r>
      <w:proofErr w:type="spellStart"/>
      <w:r w:rsidR="0094006B">
        <w:t>Harbor</w:t>
      </w:r>
      <w:proofErr w:type="spellEnd"/>
      <w:r w:rsidR="0094006B">
        <w:t xml:space="preserve"> bez vyhlášení války, ale u dost specifické informace o tzv. zákonu o půjčce a pronájmu z roku 1941 žádný zdroj neuvádí. </w:t>
      </w:r>
      <w:r w:rsidR="00BA705A">
        <w:t xml:space="preserve">Celkově tedy bohužel musím konstatovat, že studentka se sekundárními zdroji zachází nejistě a nejsem přesvědčena o tom, že s nimi umí pracovat. </w:t>
      </w:r>
      <w:r w:rsidR="0094006B">
        <w:t xml:space="preserve">Sympatické naopak je, že už v této části studentka zmiňuje a cituje své primární zdroje, které </w:t>
      </w:r>
      <w:r w:rsidR="00BA705A">
        <w:t>pomáhají oživit jinak čistě popisnou teoretickou část. Kapitoly věnované literárnímu kontextu</w:t>
      </w:r>
      <w:r w:rsidR="00826B1A">
        <w:t xml:space="preserve"> jsou z hlediska práce se sekundárními zdroji obdobně problematické. Pokud jde o obsahovou stránku, oceňuji, že se studentka drží zvoleného tématu a jednotlivých jeho aspektů. Analytická část práce je nepochybně zvládnutá lépe.</w:t>
      </w:r>
      <w:r w:rsidR="005B7BF9">
        <w:t xml:space="preserve"> Studentka dokládá své porozumění postavám a některé její interpretace jsou velmi zajímavé. Bohužel i zde se objevují poněkud překvapivá tvrzení, která do určité míry negují to, co studentka píše v částech textu věnovaných LGBT+ komunitě: </w:t>
      </w:r>
      <w:proofErr w:type="spellStart"/>
      <w:r w:rsidR="005B7BF9" w:rsidRPr="005B7BF9">
        <w:rPr>
          <w:i/>
        </w:rPr>
        <w:t>Furthermore</w:t>
      </w:r>
      <w:proofErr w:type="spellEnd"/>
      <w:r w:rsidR="005B7BF9" w:rsidRPr="005B7BF9">
        <w:rPr>
          <w:i/>
        </w:rPr>
        <w:t xml:space="preserve">, </w:t>
      </w:r>
      <w:proofErr w:type="spellStart"/>
      <w:r w:rsidR="005B7BF9" w:rsidRPr="005B7BF9">
        <w:rPr>
          <w:i/>
        </w:rPr>
        <w:t>one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of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the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books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was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written</w:t>
      </w:r>
      <w:proofErr w:type="spellEnd"/>
      <w:r w:rsidR="005B7BF9" w:rsidRPr="005B7BF9">
        <w:rPr>
          <w:i/>
        </w:rPr>
        <w:t xml:space="preserve"> by a male and </w:t>
      </w:r>
      <w:proofErr w:type="spellStart"/>
      <w:r w:rsidR="005B7BF9" w:rsidRPr="005B7BF9">
        <w:rPr>
          <w:i/>
        </w:rPr>
        <w:t>the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other</w:t>
      </w:r>
      <w:proofErr w:type="spellEnd"/>
      <w:r w:rsidR="005B7BF9" w:rsidRPr="005B7BF9">
        <w:rPr>
          <w:i/>
        </w:rPr>
        <w:t xml:space="preserve"> by a </w:t>
      </w:r>
      <w:proofErr w:type="spellStart"/>
      <w:r w:rsidR="005B7BF9" w:rsidRPr="005B7BF9">
        <w:rPr>
          <w:i/>
        </w:rPr>
        <w:t>female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author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which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explains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each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authors</w:t>
      </w:r>
      <w:proofErr w:type="spellEnd"/>
      <w:r w:rsidR="005B7BF9" w:rsidRPr="005B7BF9">
        <w:rPr>
          <w:i/>
        </w:rPr>
        <w:t xml:space="preserve">’ preference </w:t>
      </w:r>
      <w:proofErr w:type="spellStart"/>
      <w:r w:rsidR="005B7BF9" w:rsidRPr="005B7BF9">
        <w:rPr>
          <w:i/>
        </w:rPr>
        <w:t>for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the</w:t>
      </w:r>
      <w:proofErr w:type="spellEnd"/>
      <w:r w:rsidR="005B7BF9" w:rsidRPr="005B7BF9">
        <w:rPr>
          <w:i/>
        </w:rPr>
        <w:t xml:space="preserve"> sex </w:t>
      </w:r>
      <w:proofErr w:type="spellStart"/>
      <w:r w:rsidR="005B7BF9" w:rsidRPr="005B7BF9">
        <w:rPr>
          <w:i/>
        </w:rPr>
        <w:t>of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the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main</w:t>
      </w:r>
      <w:proofErr w:type="spellEnd"/>
      <w:r w:rsidR="005B7BF9" w:rsidRPr="005B7BF9">
        <w:rPr>
          <w:i/>
        </w:rPr>
        <w:t xml:space="preserve"> </w:t>
      </w:r>
      <w:proofErr w:type="spellStart"/>
      <w:r w:rsidR="005B7BF9" w:rsidRPr="005B7BF9">
        <w:rPr>
          <w:i/>
        </w:rPr>
        <w:t>characters</w:t>
      </w:r>
      <w:proofErr w:type="spellEnd"/>
      <w:r w:rsidR="005B7BF9" w:rsidRPr="005B7BF9">
        <w:t>.</w:t>
      </w:r>
      <w:r w:rsidR="005B7BF9">
        <w:t xml:space="preserve"> (str. 24). S některými tvrzeními, např. týkajícími se důležitosti osobní zkušenosti autora, bohužel nemohu souhlasit a v té souvislosti pokládám i otázku k obhajobě.</w:t>
      </w:r>
    </w:p>
    <w:p w:rsidR="00DE7F98" w:rsidRDefault="005B7BF9" w:rsidP="00FA23BB">
      <w:pPr>
        <w:jc w:val="both"/>
        <w:rPr>
          <w:sz w:val="23"/>
          <w:szCs w:val="23"/>
        </w:rPr>
      </w:pPr>
      <w:r>
        <w:t>Po formální stránce mám největší výhrady k již zmíněné práci se sekundárními zdroji. Ja</w:t>
      </w:r>
      <w:r w:rsidR="0094006B">
        <w:t>zyk</w:t>
      </w:r>
      <w:r>
        <w:t>ově je práce na odpovídající úrovni, i když se zde objevují i některé základní chyby.</w:t>
      </w:r>
      <w:r w:rsidR="0094006B">
        <w:t xml:space="preserve"> Někdy bohužel chybně použitá gramatika vede až k nelogičnosti celé věty: např. </w:t>
      </w:r>
      <w:proofErr w:type="spellStart"/>
      <w:r w:rsidR="0094006B" w:rsidRPr="0094006B">
        <w:rPr>
          <w:i/>
          <w:sz w:val="23"/>
          <w:szCs w:val="23"/>
        </w:rPr>
        <w:t>Almost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every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European</w:t>
      </w:r>
      <w:proofErr w:type="spellEnd"/>
      <w:r w:rsidR="0094006B" w:rsidRPr="0094006B">
        <w:rPr>
          <w:i/>
          <w:sz w:val="23"/>
          <w:szCs w:val="23"/>
        </w:rPr>
        <w:t xml:space="preserve"> country </w:t>
      </w:r>
      <w:proofErr w:type="spellStart"/>
      <w:r w:rsidR="0094006B" w:rsidRPr="0094006B">
        <w:rPr>
          <w:i/>
          <w:sz w:val="23"/>
          <w:szCs w:val="23"/>
        </w:rPr>
        <w:t>entered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the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war</w:t>
      </w:r>
      <w:proofErr w:type="spellEnd"/>
      <w:r w:rsidR="0094006B" w:rsidRPr="0094006B">
        <w:rPr>
          <w:i/>
          <w:sz w:val="23"/>
          <w:szCs w:val="23"/>
        </w:rPr>
        <w:t xml:space="preserve"> and </w:t>
      </w:r>
      <w:proofErr w:type="spellStart"/>
      <w:r w:rsidR="0094006B" w:rsidRPr="0094006B">
        <w:rPr>
          <w:i/>
          <w:sz w:val="23"/>
          <w:szCs w:val="23"/>
        </w:rPr>
        <w:t>it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did</w:t>
      </w:r>
      <w:proofErr w:type="spellEnd"/>
      <w:r w:rsidR="0094006B" w:rsidRPr="0094006B">
        <w:rPr>
          <w:i/>
          <w:sz w:val="23"/>
          <w:szCs w:val="23"/>
        </w:rPr>
        <w:t xml:space="preserve"> not </w:t>
      </w:r>
      <w:proofErr w:type="spellStart"/>
      <w:r w:rsidR="0094006B" w:rsidRPr="0094006B">
        <w:rPr>
          <w:i/>
          <w:sz w:val="23"/>
          <w:szCs w:val="23"/>
        </w:rPr>
        <w:t>matter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if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it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was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decided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willingly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or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forced</w:t>
      </w:r>
      <w:proofErr w:type="spellEnd"/>
      <w:r w:rsidR="0094006B" w:rsidRPr="0094006B">
        <w:rPr>
          <w:i/>
          <w:sz w:val="23"/>
          <w:szCs w:val="23"/>
        </w:rPr>
        <w:t xml:space="preserve"> by </w:t>
      </w:r>
      <w:proofErr w:type="spellStart"/>
      <w:r w:rsidR="0094006B" w:rsidRPr="0094006B">
        <w:rPr>
          <w:i/>
          <w:sz w:val="23"/>
          <w:szCs w:val="23"/>
        </w:rPr>
        <w:t>the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situation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which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inevitably</w:t>
      </w:r>
      <w:proofErr w:type="spellEnd"/>
      <w:r w:rsidR="0094006B" w:rsidRPr="0094006B">
        <w:rPr>
          <w:i/>
          <w:sz w:val="23"/>
          <w:szCs w:val="23"/>
        </w:rPr>
        <w:t xml:space="preserve"> led to </w:t>
      </w:r>
      <w:proofErr w:type="spellStart"/>
      <w:r w:rsidR="0094006B" w:rsidRPr="0094006B">
        <w:rPr>
          <w:i/>
          <w:sz w:val="23"/>
          <w:szCs w:val="23"/>
        </w:rPr>
        <w:t>Germany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winning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the</w:t>
      </w:r>
      <w:proofErr w:type="spellEnd"/>
      <w:r w:rsidR="0094006B" w:rsidRPr="0094006B">
        <w:rPr>
          <w:i/>
          <w:sz w:val="23"/>
          <w:szCs w:val="23"/>
        </w:rPr>
        <w:t xml:space="preserve"> </w:t>
      </w:r>
      <w:proofErr w:type="spellStart"/>
      <w:r w:rsidR="0094006B" w:rsidRPr="0094006B">
        <w:rPr>
          <w:i/>
          <w:sz w:val="23"/>
          <w:szCs w:val="23"/>
        </w:rPr>
        <w:t>war</w:t>
      </w:r>
      <w:proofErr w:type="spellEnd"/>
      <w:r w:rsidR="0094006B">
        <w:rPr>
          <w:sz w:val="23"/>
          <w:szCs w:val="23"/>
        </w:rPr>
        <w:t>.</w:t>
      </w:r>
      <w:r w:rsidR="0094006B">
        <w:rPr>
          <w:sz w:val="23"/>
          <w:szCs w:val="23"/>
        </w:rPr>
        <w:t xml:space="preserve"> (str. 11). </w:t>
      </w:r>
    </w:p>
    <w:p w:rsidR="005B7BF9" w:rsidRDefault="005B7BF9" w:rsidP="00FA23BB">
      <w:pPr>
        <w:jc w:val="both"/>
        <w:rPr>
          <w:sz w:val="23"/>
          <w:szCs w:val="23"/>
        </w:rPr>
      </w:pPr>
      <w:r>
        <w:rPr>
          <w:sz w:val="23"/>
          <w:szCs w:val="23"/>
        </w:rPr>
        <w:t>I přes zmíněné výhrady nakonec hodnotím práci Terezy Tomanové jako dobrou, zejména kvůli analytické části textu a očekávám dobře připravenou obhajobu, kterou studentka podpoří odkazy na sekundární zdroje odpovídající vysokoškolské úrovni studia.</w:t>
      </w:r>
    </w:p>
    <w:p w:rsidR="005B7BF9" w:rsidRDefault="005B7BF9" w:rsidP="00FA23BB">
      <w:pPr>
        <w:jc w:val="both"/>
        <w:rPr>
          <w:sz w:val="23"/>
          <w:szCs w:val="23"/>
        </w:rPr>
      </w:pPr>
    </w:p>
    <w:p w:rsidR="005B7BF9" w:rsidRDefault="005B7BF9" w:rsidP="00FA23BB">
      <w:pPr>
        <w:jc w:val="both"/>
      </w:pPr>
    </w:p>
    <w:p w:rsidR="005B7BF9" w:rsidRDefault="005B7BF9" w:rsidP="00FA23BB">
      <w:pPr>
        <w:jc w:val="both"/>
      </w:pPr>
    </w:p>
    <w:p w:rsidR="00E625EF" w:rsidRDefault="00E625EF" w:rsidP="00FA23BB">
      <w:pPr>
        <w:jc w:val="both"/>
      </w:pPr>
      <w:r>
        <w:lastRenderedPageBreak/>
        <w:t>Otázka k obhajobě:</w:t>
      </w:r>
    </w:p>
    <w:p w:rsidR="000D1B2C" w:rsidRDefault="000D1B2C" w:rsidP="00FA23BB">
      <w:pPr>
        <w:jc w:val="both"/>
      </w:pPr>
    </w:p>
    <w:p w:rsidR="005B7BF9" w:rsidRDefault="005B7BF9" w:rsidP="00FA23BB">
      <w:pPr>
        <w:jc w:val="both"/>
      </w:pPr>
      <w:r>
        <w:t xml:space="preserve">To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extent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war</w:t>
      </w:r>
      <w:proofErr w:type="spellEnd"/>
      <w:r>
        <w:t xml:space="preserve"> </w:t>
      </w:r>
      <w:proofErr w:type="spellStart"/>
      <w:r>
        <w:t>experience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author</w:t>
      </w:r>
      <w:proofErr w:type="spellEnd"/>
      <w:r>
        <w:t xml:space="preserve"> </w:t>
      </w:r>
      <w:proofErr w:type="spellStart"/>
      <w:r>
        <w:t>necessary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to </w:t>
      </w:r>
      <w:proofErr w:type="spellStart"/>
      <w:r>
        <w:t>create</w:t>
      </w:r>
      <w:proofErr w:type="spellEnd"/>
      <w:r>
        <w:t xml:space="preserve"> a </w:t>
      </w:r>
      <w:bookmarkStart w:id="0" w:name="_GoBack"/>
      <w:bookmarkEnd w:id="0"/>
      <w:proofErr w:type="spellStart"/>
      <w:r>
        <w:t>work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fiction?</w:t>
      </w:r>
    </w:p>
    <w:p w:rsidR="005B7BF9" w:rsidRDefault="005B7BF9" w:rsidP="00FA23BB">
      <w:pPr>
        <w:jc w:val="both"/>
      </w:pPr>
    </w:p>
    <w:p w:rsidR="000D1B2C" w:rsidRPr="000D1B2C" w:rsidRDefault="000D1B2C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826B1A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7720D3">
        <w:t>10. 5. 2021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6797D"/>
    <w:rsid w:val="00085464"/>
    <w:rsid w:val="000A0C25"/>
    <w:rsid w:val="000B2F38"/>
    <w:rsid w:val="000B5A26"/>
    <w:rsid w:val="000C6CF6"/>
    <w:rsid w:val="000D1B2C"/>
    <w:rsid w:val="000D3669"/>
    <w:rsid w:val="000D7944"/>
    <w:rsid w:val="000E1A34"/>
    <w:rsid w:val="000E322D"/>
    <w:rsid w:val="000E7070"/>
    <w:rsid w:val="000F2FE5"/>
    <w:rsid w:val="00102656"/>
    <w:rsid w:val="00103DD2"/>
    <w:rsid w:val="0010660C"/>
    <w:rsid w:val="00112315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1D00CD"/>
    <w:rsid w:val="002071ED"/>
    <w:rsid w:val="002126A4"/>
    <w:rsid w:val="0021613B"/>
    <w:rsid w:val="002173C8"/>
    <w:rsid w:val="002217E9"/>
    <w:rsid w:val="0023410E"/>
    <w:rsid w:val="00242880"/>
    <w:rsid w:val="0024317E"/>
    <w:rsid w:val="00243C22"/>
    <w:rsid w:val="00250F8F"/>
    <w:rsid w:val="00251D2F"/>
    <w:rsid w:val="002622B3"/>
    <w:rsid w:val="00265DEA"/>
    <w:rsid w:val="00275EDA"/>
    <w:rsid w:val="00297EEB"/>
    <w:rsid w:val="002A441D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60"/>
    <w:rsid w:val="003D0434"/>
    <w:rsid w:val="003D25A1"/>
    <w:rsid w:val="003E5A76"/>
    <w:rsid w:val="00422445"/>
    <w:rsid w:val="004320C2"/>
    <w:rsid w:val="00444AF4"/>
    <w:rsid w:val="00471BA7"/>
    <w:rsid w:val="004835F5"/>
    <w:rsid w:val="00485BF3"/>
    <w:rsid w:val="004A0829"/>
    <w:rsid w:val="004A2798"/>
    <w:rsid w:val="004B26EB"/>
    <w:rsid w:val="004B4810"/>
    <w:rsid w:val="004B7160"/>
    <w:rsid w:val="004C0015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B7BF9"/>
    <w:rsid w:val="005C5E84"/>
    <w:rsid w:val="005E2BF8"/>
    <w:rsid w:val="006000B1"/>
    <w:rsid w:val="00604B9F"/>
    <w:rsid w:val="00607508"/>
    <w:rsid w:val="00612AB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934D8"/>
    <w:rsid w:val="006A5876"/>
    <w:rsid w:val="006A5C98"/>
    <w:rsid w:val="006B1005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67542"/>
    <w:rsid w:val="00771FD6"/>
    <w:rsid w:val="007720D3"/>
    <w:rsid w:val="00774878"/>
    <w:rsid w:val="007749B5"/>
    <w:rsid w:val="00794791"/>
    <w:rsid w:val="007B2527"/>
    <w:rsid w:val="007B43AD"/>
    <w:rsid w:val="00812AF5"/>
    <w:rsid w:val="00826B1A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0F46"/>
    <w:rsid w:val="0090311D"/>
    <w:rsid w:val="009031E0"/>
    <w:rsid w:val="00907746"/>
    <w:rsid w:val="0091265B"/>
    <w:rsid w:val="009162E0"/>
    <w:rsid w:val="0094006B"/>
    <w:rsid w:val="00945AEA"/>
    <w:rsid w:val="0098138A"/>
    <w:rsid w:val="0099001C"/>
    <w:rsid w:val="009A2C6D"/>
    <w:rsid w:val="009B0F85"/>
    <w:rsid w:val="009B6022"/>
    <w:rsid w:val="009B7438"/>
    <w:rsid w:val="009C1B29"/>
    <w:rsid w:val="009D7DB1"/>
    <w:rsid w:val="009E322A"/>
    <w:rsid w:val="009F5166"/>
    <w:rsid w:val="009F6951"/>
    <w:rsid w:val="00A10E01"/>
    <w:rsid w:val="00A17BE9"/>
    <w:rsid w:val="00A20D7C"/>
    <w:rsid w:val="00A228B4"/>
    <w:rsid w:val="00A259A8"/>
    <w:rsid w:val="00A42BCF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741F9"/>
    <w:rsid w:val="00B917F2"/>
    <w:rsid w:val="00B93539"/>
    <w:rsid w:val="00B94C43"/>
    <w:rsid w:val="00BA705A"/>
    <w:rsid w:val="00BB246F"/>
    <w:rsid w:val="00BC2CA4"/>
    <w:rsid w:val="00BD7E29"/>
    <w:rsid w:val="00BE7699"/>
    <w:rsid w:val="00C01A93"/>
    <w:rsid w:val="00C06DBB"/>
    <w:rsid w:val="00C1076B"/>
    <w:rsid w:val="00C10888"/>
    <w:rsid w:val="00C14706"/>
    <w:rsid w:val="00C3010D"/>
    <w:rsid w:val="00C3530E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E7F98"/>
    <w:rsid w:val="00DF2FCA"/>
    <w:rsid w:val="00DF4142"/>
    <w:rsid w:val="00DF5501"/>
    <w:rsid w:val="00E02AD3"/>
    <w:rsid w:val="00E05D01"/>
    <w:rsid w:val="00E11274"/>
    <w:rsid w:val="00E23F26"/>
    <w:rsid w:val="00E26BEA"/>
    <w:rsid w:val="00E35961"/>
    <w:rsid w:val="00E60926"/>
    <w:rsid w:val="00E625EF"/>
    <w:rsid w:val="00E80E64"/>
    <w:rsid w:val="00E81894"/>
    <w:rsid w:val="00E81E82"/>
    <w:rsid w:val="00E9001A"/>
    <w:rsid w:val="00E958EA"/>
    <w:rsid w:val="00EB4070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AFA3B0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customStyle="1" w:styleId="Default">
    <w:name w:val="Default"/>
    <w:rsid w:val="00BA705A"/>
    <w:pPr>
      <w:autoSpaceDE w:val="0"/>
      <w:autoSpaceDN w:val="0"/>
      <w:adjustRightInd w:val="0"/>
    </w:pPr>
    <w:rPr>
      <w:color w:val="000000"/>
      <w:sz w:val="24"/>
      <w:szCs w:val="24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935</Words>
  <Characters>5522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2021-05-17T13:04:00Z</cp:lastPrinted>
  <dcterms:created xsi:type="dcterms:W3CDTF">2021-05-17T10:27:00Z</dcterms:created>
  <dcterms:modified xsi:type="dcterms:W3CDTF">2021-05-17T13:04:00Z</dcterms:modified>
</cp:coreProperties>
</file>