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CBC" w:rsidRDefault="00F702AE">
      <w:r>
        <w:t xml:space="preserve">Posudek </w:t>
      </w:r>
      <w:r w:rsidR="003B779E">
        <w:t>oponenta bakalářské práce</w:t>
      </w:r>
    </w:p>
    <w:p w:rsidR="00F702AE" w:rsidRDefault="003B779E">
      <w:r>
        <w:t>Bc. Lenka Šuláková</w:t>
      </w:r>
      <w:r w:rsidR="00AA09B7">
        <w:t xml:space="preserve">: </w:t>
      </w:r>
      <w:r>
        <w:t>Fenomén sociálního podnikání – případová studie Výměník, Pardubice</w:t>
      </w:r>
    </w:p>
    <w:p w:rsidR="003B779E" w:rsidRDefault="003B779E">
      <w:r>
        <w:t>Práce o proměně kavárny Výměník a hledání zaměření a klientely tohoto podniku se snaží zároveň vymezit jeho postavení a status mezi obdobnými typy zařízení. Samotný výzkum se opírá o rozhovory (s vedením podniku a několika klienty zařízení - zaměstnanci) a o dotazníkové šetření převážně (spíše jsem pochopil výhradně) mezi studenty naší katedry.  Autorka se snaží vymezit na základě dosavadní historie zařízení a na základě analýzy jeho cílů a probíhající rekonstrukce (zprovoznění proběhlo až po odevzdání práce) novou strategii podniku. Práce je standardně zpracovanou případovou studií, ve které autorka prokázala svou schopnost poradit si se zadáním.</w:t>
      </w:r>
    </w:p>
    <w:p w:rsidR="00F702AE" w:rsidRDefault="00F702AE">
      <w:r>
        <w:t>Práci doporučuji</w:t>
      </w:r>
      <w:r w:rsidR="008C3582">
        <w:t xml:space="preserve"> </w:t>
      </w:r>
      <w:r w:rsidR="003E1CE6">
        <w:t xml:space="preserve">k </w:t>
      </w:r>
      <w:r>
        <w:t>obh</w:t>
      </w:r>
      <w:r w:rsidR="008C3582">
        <w:t>ajobě</w:t>
      </w:r>
      <w:r>
        <w:t xml:space="preserve"> a navrhuji hodnocení </w:t>
      </w:r>
      <w:r w:rsidR="00267DA1">
        <w:t>v</w:t>
      </w:r>
      <w:r w:rsidR="003B779E">
        <w:t>elmi dobře</w:t>
      </w:r>
      <w:r>
        <w:t>.</w:t>
      </w:r>
    </w:p>
    <w:p w:rsidR="00F702AE" w:rsidRDefault="00F702AE">
      <w:r>
        <w:t xml:space="preserve">Ve Františkově </w:t>
      </w:r>
      <w:r>
        <w:br/>
        <w:t xml:space="preserve">v zákonném termínu týden před konáním SZZK 28. 5. 2012   </w:t>
      </w:r>
      <w:r>
        <w:tab/>
        <w:t xml:space="preserve">      doc. </w:t>
      </w:r>
      <w:proofErr w:type="spellStart"/>
      <w:r>
        <w:t>MgA</w:t>
      </w:r>
      <w:proofErr w:type="spellEnd"/>
      <w:r>
        <w:t>. Tomáš Petráň, PhD.</w:t>
      </w:r>
    </w:p>
    <w:sectPr w:rsidR="00F702AE" w:rsidSect="00C06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02AE"/>
    <w:rsid w:val="00252B4B"/>
    <w:rsid w:val="00267DA1"/>
    <w:rsid w:val="00280019"/>
    <w:rsid w:val="002B2D64"/>
    <w:rsid w:val="00337265"/>
    <w:rsid w:val="003A6FC8"/>
    <w:rsid w:val="003B779E"/>
    <w:rsid w:val="003E1CE6"/>
    <w:rsid w:val="005F00B1"/>
    <w:rsid w:val="005F073D"/>
    <w:rsid w:val="0060706B"/>
    <w:rsid w:val="008C3582"/>
    <w:rsid w:val="008E7E47"/>
    <w:rsid w:val="009629E3"/>
    <w:rsid w:val="00986BF0"/>
    <w:rsid w:val="009B0AF2"/>
    <w:rsid w:val="00A90B6B"/>
    <w:rsid w:val="00AA09B7"/>
    <w:rsid w:val="00BD60FB"/>
    <w:rsid w:val="00C06CBC"/>
    <w:rsid w:val="00C47883"/>
    <w:rsid w:val="00CC357F"/>
    <w:rsid w:val="00F70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6C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2012-05-28T15:22:00Z</dcterms:created>
  <dcterms:modified xsi:type="dcterms:W3CDTF">2012-05-28T15:22:00Z</dcterms:modified>
</cp:coreProperties>
</file>