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3669FD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9B657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9B6574">
              <w:t>Petr Kaválek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103AF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2103AF">
              <w:t>Digitální audio zesilovač s optickým vstupem signálu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8631D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7A24E6">
              <w:rPr>
                <w:sz w:val="20"/>
                <w:szCs w:val="20"/>
              </w:rPr>
              <w:t xml:space="preserve">Cílem práce je návrh, vytvoření vzorku a ověření funkce audio zesilovače </w:t>
            </w:r>
            <w:r w:rsidR="0028631D">
              <w:rPr>
                <w:sz w:val="20"/>
                <w:szCs w:val="20"/>
              </w:rPr>
              <w:t>s optickým vstupem signálu S/PDIF.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830666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8631D">
              <w:rPr>
                <w:sz w:val="20"/>
                <w:szCs w:val="20"/>
              </w:rPr>
              <w:t xml:space="preserve">V první kapitole práce student popisuje rozdíl mezi analogovým a digitálním zesilovačem. V další kapitole jsou </w:t>
            </w:r>
            <w:proofErr w:type="spellStart"/>
            <w:r w:rsidR="0028631D">
              <w:rPr>
                <w:sz w:val="20"/>
                <w:szCs w:val="20"/>
              </w:rPr>
              <w:t>popsáný</w:t>
            </w:r>
            <w:proofErr w:type="spellEnd"/>
            <w:r w:rsidR="0028631D">
              <w:rPr>
                <w:sz w:val="20"/>
                <w:szCs w:val="20"/>
              </w:rPr>
              <w:t xml:space="preserve"> rozhraní a protokoly digitálního přenosu. V následujících kapitolách student postupuje od návrhu až po realizaci vzorku. </w:t>
            </w:r>
            <w:r w:rsidR="00830666">
              <w:rPr>
                <w:sz w:val="20"/>
                <w:szCs w:val="20"/>
              </w:rPr>
              <w:t>Závěrečná část práce se zabývá ověřením funkce.</w:t>
            </w:r>
          </w:p>
          <w:p w:rsidR="009A75B0" w:rsidRPr="004532DE" w:rsidRDefault="00830666" w:rsidP="004532DE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sz w:val="20"/>
                <w:szCs w:val="20"/>
              </w:rPr>
              <w:t>Z textu práce a provedených testů vyplývá, že cíle práce byly splněny.</w:t>
            </w:r>
            <w:r w:rsidR="0028631D">
              <w:rPr>
                <w:sz w:val="20"/>
                <w:szCs w:val="20"/>
              </w:rPr>
              <w:t xml:space="preserve"> </w:t>
            </w:r>
            <w:r w:rsidR="003866BE"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103AF" w:rsidRPr="002103AF">
              <w:rPr>
                <w:sz w:val="20"/>
                <w:szCs w:val="20"/>
              </w:rPr>
              <w:t>Logickou stavbu práce i celkovou úroveň hodnotím jako velmi dobrou.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663B8">
              <w:rPr>
                <w:noProof/>
                <w:sz w:val="20"/>
                <w:szCs w:val="20"/>
              </w:rPr>
              <w:t>Navrhnutý zesilovač lze při doplnění o vhodný napájecí zdroj využít např. jako doplněk osobního počítače nebo televizního přijímače.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663B8">
              <w:rPr>
                <w:noProof/>
                <w:sz w:val="20"/>
                <w:szCs w:val="20"/>
              </w:rPr>
              <w:t>Na vytvořeném zesilovači proběhlo základní ověření funkce a byla snaha i o měření dalších parametrů, především harmonického zkreslení. Bohužel pro toto měření se nepodařilo vytvořit vhodné pracoviště</w:t>
            </w:r>
            <w:r w:rsidR="007C433E">
              <w:rPr>
                <w:noProof/>
                <w:sz w:val="20"/>
                <w:szCs w:val="20"/>
              </w:rPr>
              <w:t xml:space="preserve"> a v práci je tato problematika jen nastíněna.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bookmarkStart w:id="4" w:name="_GoBack"/>
      <w:bookmarkEnd w:id="4"/>
      <w:r w:rsidR="00BE0115">
        <w:rPr>
          <w:b/>
        </w:rPr>
        <w:t>B</w:t>
      </w:r>
      <w:r w:rsidR="00BE0115">
        <w:rPr>
          <w:b/>
          <w:noProof/>
        </w:rPr>
        <w:t>ylo by možné zesilovač rozšířit o ovládání hlasitosti? Pokud ano, jak?</w:t>
      </w:r>
      <w:r>
        <w:rPr>
          <w:b/>
        </w:rPr>
        <w:fldChar w:fldCharType="end"/>
      </w:r>
      <w:bookmarkEnd w:id="3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E0115">
        <w:rPr>
          <w:b/>
        </w:rPr>
        <w:t>Je možné zesilovač upravit pro připojení digitálního signálu metalickým vedením?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BE0115">
        <w:rPr>
          <w:b/>
        </w:rPr>
      </w:r>
      <w:r w:rsidR="00330FD0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BE0115">
        <w:rPr>
          <w:b/>
        </w:rPr>
      </w:r>
      <w:r w:rsidR="00330FD0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BE0115">
        <w:t xml:space="preserve">Ing. Martin </w:t>
      </w:r>
      <w:proofErr w:type="spellStart"/>
      <w:r w:rsidR="00BE0115">
        <w:t>Lauterbach</w:t>
      </w:r>
      <w:proofErr w:type="spellEnd"/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BE0115">
        <w:t>U</w:t>
      </w:r>
      <w:r w:rsidR="00BE0115">
        <w:rPr>
          <w:noProof/>
        </w:rPr>
        <w:t>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BE0115">
        <w:t xml:space="preserve">6. 1. 2016 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FD0" w:rsidRDefault="00330FD0" w:rsidP="00251612">
      <w:r>
        <w:separator/>
      </w:r>
    </w:p>
  </w:endnote>
  <w:endnote w:type="continuationSeparator" w:id="0">
    <w:p w:rsidR="00330FD0" w:rsidRDefault="00330FD0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FD0" w:rsidRDefault="00330FD0" w:rsidP="00251612">
      <w:r>
        <w:separator/>
      </w:r>
    </w:p>
  </w:footnote>
  <w:footnote w:type="continuationSeparator" w:id="0">
    <w:p w:rsidR="00330FD0" w:rsidRDefault="00330FD0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663B8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103AF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8631D"/>
    <w:rsid w:val="002C5206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30FD0"/>
    <w:rsid w:val="00366385"/>
    <w:rsid w:val="003669FD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7A24E6"/>
    <w:rsid w:val="007C433E"/>
    <w:rsid w:val="00816BDE"/>
    <w:rsid w:val="00830666"/>
    <w:rsid w:val="00870AEE"/>
    <w:rsid w:val="008B6A6A"/>
    <w:rsid w:val="008C3419"/>
    <w:rsid w:val="008D261A"/>
    <w:rsid w:val="00931497"/>
    <w:rsid w:val="00953571"/>
    <w:rsid w:val="009A71C9"/>
    <w:rsid w:val="009A75B0"/>
    <w:rsid w:val="009B6574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BE0115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277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martin</cp:lastModifiedBy>
  <cp:revision>5</cp:revision>
  <cp:lastPrinted>2007-10-02T14:24:00Z</cp:lastPrinted>
  <dcterms:created xsi:type="dcterms:W3CDTF">2016-01-06T06:00:00Z</dcterms:created>
  <dcterms:modified xsi:type="dcterms:W3CDTF">2016-01-06T06:49:00Z</dcterms:modified>
</cp:coreProperties>
</file>